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407" w:rsidRPr="00F01407" w:rsidRDefault="00F01407">
      <w:pPr>
        <w:rPr>
          <w:b/>
          <w:sz w:val="28"/>
        </w:rPr>
      </w:pPr>
      <w:r w:rsidRPr="00F01407">
        <w:rPr>
          <w:b/>
          <w:sz w:val="28"/>
        </w:rPr>
        <w:t>Child Protection Policy</w:t>
      </w:r>
    </w:p>
    <w:p w:rsidR="00F01407" w:rsidRPr="00F01407" w:rsidRDefault="00F01407">
      <w:pPr>
        <w:rPr>
          <w:sz w:val="28"/>
        </w:rPr>
      </w:pPr>
    </w:p>
    <w:p w:rsidR="00F01407" w:rsidRPr="00F01407" w:rsidRDefault="00F01407" w:rsidP="00F01407">
      <w:pPr>
        <w:pStyle w:val="ListParagraph"/>
        <w:numPr>
          <w:ilvl w:val="0"/>
          <w:numId w:val="1"/>
        </w:numPr>
        <w:rPr>
          <w:sz w:val="28"/>
        </w:rPr>
      </w:pPr>
      <w:r w:rsidRPr="00F01407">
        <w:rPr>
          <w:sz w:val="28"/>
        </w:rPr>
        <w:t xml:space="preserve">Hiring procedure: </w:t>
      </w:r>
    </w:p>
    <w:p w:rsidR="00F01407" w:rsidRPr="00F01407" w:rsidRDefault="00F01407" w:rsidP="00F01407">
      <w:pPr>
        <w:pStyle w:val="ListParagraph"/>
        <w:numPr>
          <w:ilvl w:val="1"/>
          <w:numId w:val="1"/>
        </w:numPr>
        <w:rPr>
          <w:sz w:val="28"/>
        </w:rPr>
      </w:pPr>
      <w:r w:rsidRPr="00F01407">
        <w:rPr>
          <w:sz w:val="28"/>
        </w:rPr>
        <w:t>Interview</w:t>
      </w:r>
    </w:p>
    <w:p w:rsidR="00F01407" w:rsidRPr="00F01407" w:rsidRDefault="00F01407" w:rsidP="00F01407">
      <w:pPr>
        <w:pStyle w:val="ListParagraph"/>
        <w:numPr>
          <w:ilvl w:val="1"/>
          <w:numId w:val="1"/>
        </w:numPr>
        <w:rPr>
          <w:sz w:val="28"/>
        </w:rPr>
      </w:pPr>
      <w:r w:rsidRPr="00F01407">
        <w:rPr>
          <w:sz w:val="28"/>
        </w:rPr>
        <w:t>Personal &amp; Professional References Checked</w:t>
      </w:r>
    </w:p>
    <w:p w:rsidR="007B4CC8" w:rsidRDefault="00F01407" w:rsidP="00F01407">
      <w:pPr>
        <w:pStyle w:val="ListParagraph"/>
        <w:numPr>
          <w:ilvl w:val="1"/>
          <w:numId w:val="1"/>
        </w:numPr>
        <w:rPr>
          <w:sz w:val="28"/>
        </w:rPr>
      </w:pPr>
      <w:r w:rsidRPr="00F01407">
        <w:rPr>
          <w:sz w:val="28"/>
        </w:rPr>
        <w:t>Background check</w:t>
      </w:r>
      <w:r w:rsidR="008F327B">
        <w:rPr>
          <w:sz w:val="28"/>
        </w:rPr>
        <w:t xml:space="preserve"> thru National Cente</w:t>
      </w:r>
      <w:r w:rsidR="007F45B8">
        <w:rPr>
          <w:sz w:val="28"/>
        </w:rPr>
        <w:t xml:space="preserve">r for Safety Initiatives </w:t>
      </w:r>
      <w:hyperlink r:id="rId5" w:history="1">
        <w:r w:rsidR="007B4CC8" w:rsidRPr="00573B91">
          <w:rPr>
            <w:rStyle w:val="Hyperlink"/>
            <w:sz w:val="28"/>
          </w:rPr>
          <w:t>www.ncsiafe.com</w:t>
        </w:r>
      </w:hyperlink>
    </w:p>
    <w:p w:rsidR="00F01407" w:rsidRDefault="007B4CC8" w:rsidP="00F01407">
      <w:pPr>
        <w:pStyle w:val="ListParagraph"/>
        <w:numPr>
          <w:ilvl w:val="1"/>
          <w:numId w:val="1"/>
        </w:numPr>
        <w:rPr>
          <w:sz w:val="28"/>
        </w:rPr>
      </w:pPr>
      <w:r>
        <w:rPr>
          <w:sz w:val="28"/>
        </w:rPr>
        <w:t xml:space="preserve">Each staff member is required to complete child protection and abuse prevention training thru Darkness to Light. </w:t>
      </w:r>
      <w:hyperlink r:id="rId6" w:history="1">
        <w:r w:rsidRPr="00573B91">
          <w:rPr>
            <w:rStyle w:val="Hyperlink"/>
            <w:sz w:val="28"/>
          </w:rPr>
          <w:t>http://www.d2l.org</w:t>
        </w:r>
      </w:hyperlink>
      <w:r>
        <w:rPr>
          <w:sz w:val="28"/>
        </w:rPr>
        <w:t xml:space="preserve"> within the first 30 days of employment. </w:t>
      </w:r>
    </w:p>
    <w:p w:rsidR="00F01407" w:rsidRPr="00F01407" w:rsidRDefault="00F01407" w:rsidP="00F01407">
      <w:pPr>
        <w:pStyle w:val="ListParagraph"/>
        <w:ind w:left="1440"/>
        <w:rPr>
          <w:sz w:val="28"/>
        </w:rPr>
      </w:pPr>
    </w:p>
    <w:p w:rsidR="00F01407" w:rsidRDefault="00F01407" w:rsidP="00F01407">
      <w:pPr>
        <w:pStyle w:val="ListParagraph"/>
        <w:numPr>
          <w:ilvl w:val="0"/>
          <w:numId w:val="1"/>
        </w:numPr>
        <w:rPr>
          <w:sz w:val="28"/>
        </w:rPr>
      </w:pPr>
      <w:r w:rsidRPr="00F01407">
        <w:rPr>
          <w:sz w:val="28"/>
        </w:rPr>
        <w:t>At no time is any student one-on-one with an instructor.  Private lessons are discouraged.  However, on occasion are allowed with proper supervision.  (Minimum of two adults</w:t>
      </w:r>
      <w:r w:rsidR="00764C11">
        <w:rPr>
          <w:sz w:val="28"/>
        </w:rPr>
        <w:t xml:space="preserve"> two female and/or one male, one female</w:t>
      </w:r>
      <w:r w:rsidRPr="00F01407">
        <w:rPr>
          <w:sz w:val="28"/>
        </w:rPr>
        <w:t xml:space="preserve"> at all time in the facility anytime a student is present)</w:t>
      </w:r>
      <w:r w:rsidR="007F45B8">
        <w:rPr>
          <w:sz w:val="28"/>
        </w:rPr>
        <w:t xml:space="preserve">  Parents in general are required to stay at the facility during private lessons.</w:t>
      </w:r>
    </w:p>
    <w:p w:rsidR="00F01407" w:rsidRPr="00F01407" w:rsidRDefault="00F01407" w:rsidP="00F01407">
      <w:pPr>
        <w:pStyle w:val="ListParagraph"/>
        <w:rPr>
          <w:sz w:val="28"/>
        </w:rPr>
      </w:pPr>
    </w:p>
    <w:p w:rsidR="00F01407" w:rsidRDefault="00F01407" w:rsidP="00F01407">
      <w:pPr>
        <w:pStyle w:val="ListParagraph"/>
        <w:numPr>
          <w:ilvl w:val="0"/>
          <w:numId w:val="1"/>
        </w:numPr>
        <w:rPr>
          <w:sz w:val="28"/>
        </w:rPr>
      </w:pPr>
      <w:r w:rsidRPr="00F01407">
        <w:rPr>
          <w:sz w:val="28"/>
        </w:rPr>
        <w:t>Participation of staff and students outside facility is prohibited</w:t>
      </w:r>
    </w:p>
    <w:p w:rsidR="00F01407" w:rsidRPr="00F01407" w:rsidRDefault="00F01407" w:rsidP="00F01407">
      <w:pPr>
        <w:rPr>
          <w:sz w:val="28"/>
        </w:rPr>
      </w:pPr>
    </w:p>
    <w:p w:rsidR="00F01407" w:rsidRDefault="00F01407" w:rsidP="00F01407">
      <w:pPr>
        <w:pStyle w:val="ListParagraph"/>
        <w:numPr>
          <w:ilvl w:val="0"/>
          <w:numId w:val="1"/>
        </w:numPr>
        <w:rPr>
          <w:sz w:val="28"/>
        </w:rPr>
      </w:pPr>
      <w:r>
        <w:rPr>
          <w:sz w:val="28"/>
        </w:rPr>
        <w:t xml:space="preserve">In the event of any concern employees and clients are </w:t>
      </w:r>
      <w:r w:rsidR="007F45B8">
        <w:rPr>
          <w:sz w:val="28"/>
        </w:rPr>
        <w:t>empowered</w:t>
      </w:r>
      <w:r>
        <w:rPr>
          <w:sz w:val="28"/>
        </w:rPr>
        <w:t xml:space="preserve"> to report concerns to:</w:t>
      </w:r>
    </w:p>
    <w:p w:rsidR="00F01407" w:rsidRPr="00F01407" w:rsidRDefault="00F01407" w:rsidP="00F01407">
      <w:pPr>
        <w:rPr>
          <w:sz w:val="28"/>
        </w:rPr>
      </w:pPr>
    </w:p>
    <w:p w:rsidR="00F01407" w:rsidRDefault="00F01407" w:rsidP="00F01407">
      <w:pPr>
        <w:pStyle w:val="ListParagraph"/>
        <w:rPr>
          <w:sz w:val="28"/>
        </w:rPr>
      </w:pPr>
      <w:r>
        <w:rPr>
          <w:sz w:val="28"/>
        </w:rPr>
        <w:t>Colorado Department of Human Services</w:t>
      </w:r>
    </w:p>
    <w:p w:rsidR="00F01407" w:rsidRDefault="00F01407" w:rsidP="00F01407">
      <w:pPr>
        <w:pStyle w:val="ListParagraph"/>
        <w:rPr>
          <w:sz w:val="28"/>
        </w:rPr>
      </w:pPr>
      <w:r>
        <w:rPr>
          <w:sz w:val="28"/>
        </w:rPr>
        <w:t>Division of Early Care and Learning</w:t>
      </w:r>
    </w:p>
    <w:p w:rsidR="00F01407" w:rsidRDefault="00F01407" w:rsidP="00F01407">
      <w:pPr>
        <w:ind w:left="1440"/>
        <w:rPr>
          <w:sz w:val="28"/>
        </w:rPr>
      </w:pPr>
      <w:r>
        <w:rPr>
          <w:sz w:val="28"/>
        </w:rPr>
        <w:t>Attention: Complaint Intake</w:t>
      </w:r>
      <w:r>
        <w:rPr>
          <w:sz w:val="28"/>
        </w:rPr>
        <w:br/>
        <w:t>1575 Sherman Street, 1</w:t>
      </w:r>
      <w:r w:rsidRPr="00F01407">
        <w:rPr>
          <w:sz w:val="28"/>
          <w:vertAlign w:val="superscript"/>
        </w:rPr>
        <w:t>st</w:t>
      </w:r>
      <w:r>
        <w:rPr>
          <w:sz w:val="28"/>
        </w:rPr>
        <w:t xml:space="preserve"> Floor</w:t>
      </w:r>
      <w:r>
        <w:rPr>
          <w:sz w:val="28"/>
        </w:rPr>
        <w:br/>
        <w:t xml:space="preserve">Denver, CO </w:t>
      </w:r>
    </w:p>
    <w:p w:rsidR="00F01407" w:rsidRDefault="00F01407" w:rsidP="00F01407">
      <w:pPr>
        <w:ind w:left="1440"/>
      </w:pPr>
      <w:r>
        <w:rPr>
          <w:sz w:val="28"/>
        </w:rPr>
        <w:t>Or call 2</w:t>
      </w:r>
      <w:r w:rsidR="008F327B">
        <w:rPr>
          <w:sz w:val="28"/>
        </w:rPr>
        <w:t>02-866-3755 Monday thru Friday b</w:t>
      </w:r>
      <w:r>
        <w:rPr>
          <w:sz w:val="28"/>
        </w:rPr>
        <w:t>etween 8am and 5pm</w:t>
      </w:r>
    </w:p>
    <w:p w:rsidR="00F01407" w:rsidRDefault="00F01407" w:rsidP="00F01407">
      <w:pPr>
        <w:pStyle w:val="NormalWeb"/>
        <w:spacing w:before="2" w:after="2"/>
      </w:pPr>
      <w:r>
        <w:rPr>
          <w:rFonts w:ascii="Times New Roman" w:hAnsi="Times New Roman"/>
        </w:rPr>
        <w:t> </w:t>
      </w:r>
    </w:p>
    <w:p w:rsidR="008F327B" w:rsidRDefault="00F01407" w:rsidP="00F01407">
      <w:pPr>
        <w:rPr>
          <w:sz w:val="28"/>
        </w:rPr>
      </w:pPr>
      <w:r w:rsidRPr="00F01407">
        <w:rPr>
          <w:sz w:val="28"/>
        </w:rPr>
        <w:t xml:space="preserve"> </w:t>
      </w:r>
    </w:p>
    <w:p w:rsidR="00F01407" w:rsidRPr="00F01407" w:rsidRDefault="008F327B" w:rsidP="00F01407">
      <w:pPr>
        <w:rPr>
          <w:sz w:val="28"/>
        </w:rPr>
      </w:pPr>
      <w:r>
        <w:rPr>
          <w:sz w:val="28"/>
        </w:rPr>
        <w:t xml:space="preserve">As a mom of three there is nothing more important to me than your child’s safety.  At Mountain Kids we go through great lengths to make sure our staff is knowledgeable, kind, safe and pass a full background check through the National Center for Safety Initiatives.  For more information on our </w:t>
      </w:r>
      <w:r w:rsidR="007F45B8">
        <w:rPr>
          <w:sz w:val="28"/>
        </w:rPr>
        <w:t>background process visit www.nc</w:t>
      </w:r>
      <w:r>
        <w:rPr>
          <w:sz w:val="28"/>
        </w:rPr>
        <w:t>s</w:t>
      </w:r>
      <w:r w:rsidR="007F45B8">
        <w:rPr>
          <w:sz w:val="28"/>
        </w:rPr>
        <w:t>i</w:t>
      </w:r>
      <w:r>
        <w:rPr>
          <w:sz w:val="28"/>
        </w:rPr>
        <w:t>afe.co</w:t>
      </w:r>
      <w:r w:rsidR="007F45B8">
        <w:rPr>
          <w:sz w:val="28"/>
        </w:rPr>
        <w:t>m</w:t>
      </w:r>
    </w:p>
    <w:sectPr w:rsidR="00F01407" w:rsidRPr="00F01407" w:rsidSect="00F0140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7E39"/>
    <w:multiLevelType w:val="hybridMultilevel"/>
    <w:tmpl w:val="52CE43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01407"/>
    <w:rsid w:val="00575270"/>
    <w:rsid w:val="00764C11"/>
    <w:rsid w:val="007B4CC8"/>
    <w:rsid w:val="007F45B8"/>
    <w:rsid w:val="008F327B"/>
    <w:rsid w:val="00930A1E"/>
    <w:rsid w:val="00C03BF8"/>
    <w:rsid w:val="00F01407"/>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5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01407"/>
    <w:pPr>
      <w:ind w:left="720"/>
      <w:contextualSpacing/>
    </w:pPr>
  </w:style>
  <w:style w:type="paragraph" w:styleId="NormalWeb">
    <w:name w:val="Normal (Web)"/>
    <w:basedOn w:val="Normal"/>
    <w:uiPriority w:val="99"/>
    <w:rsid w:val="00F01407"/>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7B4CC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10459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siafe.com" TargetMode="External"/><Relationship Id="rId6" Type="http://schemas.openxmlformats.org/officeDocument/2006/relationships/hyperlink" Target="http://www.d2l.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1012</Characters>
  <Application>Microsoft Macintosh Word</Application>
  <DocSecurity>0</DocSecurity>
  <Lines>8</Lines>
  <Paragraphs>2</Paragraphs>
  <ScaleCrop>false</ScaleCrop>
  <Company>Mountain Kids</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Narvaes</dc:creator>
  <cp:keywords/>
  <cp:lastModifiedBy>Anna Narvaes</cp:lastModifiedBy>
  <cp:revision>2</cp:revision>
  <dcterms:created xsi:type="dcterms:W3CDTF">2015-03-25T02:25:00Z</dcterms:created>
  <dcterms:modified xsi:type="dcterms:W3CDTF">2015-03-25T02:25:00Z</dcterms:modified>
</cp:coreProperties>
</file>